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hAnsi="Arial" w:cs="Arial"/>
          <w:sz w:val="24"/>
          <w:szCs w:val="24"/>
        </w:rPr>
        <w:tag w:val="goog_rdk_1"/>
        <w:id w:val="-1808464780"/>
      </w:sdtPr>
      <w:sdtContent>
        <w:p w:rsidR="00D178B4" w:rsidRPr="0046579D" w:rsidRDefault="00D178B4" w:rsidP="00D178B4">
          <w:pPr>
            <w:jc w:val="both"/>
            <w:rPr>
              <w:rFonts w:ascii="Arial" w:hAnsi="Arial" w:cs="Arial"/>
              <w:b/>
              <w:sz w:val="24"/>
              <w:szCs w:val="24"/>
            </w:rPr>
          </w:pPr>
          <w:r w:rsidRPr="0046579D">
            <w:rPr>
              <w:rFonts w:ascii="Arial" w:eastAsia="Arial" w:hAnsi="Arial" w:cs="Arial"/>
              <w:sz w:val="24"/>
              <w:szCs w:val="24"/>
            </w:rPr>
            <w:t xml:space="preserve"> </w:t>
          </w:r>
          <w:r w:rsidRPr="0046579D">
            <w:rPr>
              <w:rFonts w:ascii="Arial" w:hAnsi="Arial" w:cs="Arial"/>
              <w:b/>
              <w:sz w:val="24"/>
              <w:szCs w:val="24"/>
            </w:rPr>
            <w:t xml:space="preserve">                                            </w:t>
          </w:r>
          <w:r w:rsidR="0084678F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Pr="0046579D">
            <w:rPr>
              <w:rFonts w:ascii="Arial" w:hAnsi="Arial" w:cs="Arial"/>
              <w:b/>
              <w:sz w:val="24"/>
              <w:szCs w:val="24"/>
            </w:rPr>
            <w:t>NOTA DE ESCLARECIMENTO</w:t>
          </w:r>
        </w:p>
        <w:p w:rsidR="00D178B4" w:rsidRPr="0046579D" w:rsidRDefault="00D178B4" w:rsidP="00D178B4">
          <w:pPr>
            <w:jc w:val="both"/>
            <w:rPr>
              <w:rFonts w:ascii="Arial" w:hAnsi="Arial" w:cs="Arial"/>
              <w:b/>
              <w:sz w:val="24"/>
              <w:szCs w:val="24"/>
            </w:rPr>
          </w:pPr>
        </w:p>
        <w:p w:rsidR="00D178B4" w:rsidRPr="0046579D" w:rsidRDefault="00D178B4" w:rsidP="00D178B4">
          <w:pPr>
            <w:jc w:val="both"/>
            <w:rPr>
              <w:rFonts w:ascii="Arial" w:hAnsi="Arial" w:cs="Arial"/>
              <w:sz w:val="24"/>
              <w:szCs w:val="24"/>
            </w:rPr>
          </w:pPr>
          <w:r w:rsidRPr="0046579D">
            <w:rPr>
              <w:rFonts w:ascii="Arial" w:hAnsi="Arial" w:cs="Arial"/>
              <w:sz w:val="24"/>
              <w:szCs w:val="24"/>
            </w:rPr>
            <w:t>A SECRETARIA MUNICIPAL DE SAÚDE DE CAXIAS, POR MEIO DA COORDENAÇÃO MUNICIPAL DE SAÚDE BUCAL, ESCLARECE QUE A UNIDADE BÁSICA DE SAÚDE DA VILA ARIAS QUE ATENDE A ÁREA DO SERIEMA, PASSOU POR READEQUAÇÃO DO CONSULTÓRIO ODONTOLÓGICO, FICANDO POR UM PERÍODO SEM O ATENDIMENTO EM SAÚDE BUCAL.</w:t>
          </w:r>
        </w:p>
        <w:p w:rsidR="00D178B4" w:rsidRPr="0046579D" w:rsidRDefault="00D178B4" w:rsidP="00D178B4">
          <w:pPr>
            <w:jc w:val="both"/>
            <w:rPr>
              <w:rFonts w:ascii="Arial" w:hAnsi="Arial" w:cs="Arial"/>
              <w:sz w:val="24"/>
              <w:szCs w:val="24"/>
            </w:rPr>
          </w:pPr>
          <w:r w:rsidRPr="0046579D">
            <w:rPr>
              <w:rFonts w:ascii="Arial" w:hAnsi="Arial" w:cs="Arial"/>
              <w:sz w:val="24"/>
              <w:szCs w:val="24"/>
            </w:rPr>
            <w:t>PORÉM ENQUANTO SE SOLUCIONAVA A DEMANDA, OS PACIENTES ATENDIDOS NO SERVIÇO ODONTOLÓGICO DA UBS VILA ARIAS, ESTAVAM SENDO ENCAMINHADOS PARA A UNIDADE DE SAÚDE MAIS PRÓXIMA (UBS ANTENOR VIANA), NÃO FICANDO NENHUM PACIENTE SEM O DEVIDO ATENDIMENTO.</w:t>
          </w:r>
        </w:p>
        <w:p w:rsidR="00D178B4" w:rsidRPr="0046579D" w:rsidRDefault="00D178B4" w:rsidP="00D178B4">
          <w:pPr>
            <w:jc w:val="both"/>
            <w:rPr>
              <w:rFonts w:ascii="Arial" w:hAnsi="Arial" w:cs="Arial"/>
              <w:sz w:val="24"/>
              <w:szCs w:val="24"/>
            </w:rPr>
          </w:pPr>
          <w:r w:rsidRPr="0046579D">
            <w:rPr>
              <w:rFonts w:ascii="Arial" w:hAnsi="Arial" w:cs="Arial"/>
              <w:sz w:val="24"/>
              <w:szCs w:val="24"/>
            </w:rPr>
            <w:t xml:space="preserve">INFORMANOS AINDA QUE NÃO HÁ FALTA DE MATERIAL DE TRABALHO </w:t>
          </w:r>
          <w:r w:rsidR="009C3590">
            <w:rPr>
              <w:rFonts w:ascii="Arial" w:hAnsi="Arial" w:cs="Arial"/>
              <w:sz w:val="24"/>
              <w:szCs w:val="24"/>
            </w:rPr>
            <w:t xml:space="preserve">E MEDICAMENTOS </w:t>
          </w:r>
          <w:r w:rsidRPr="0046579D">
            <w:rPr>
              <w:rFonts w:ascii="Arial" w:hAnsi="Arial" w:cs="Arial"/>
              <w:sz w:val="24"/>
              <w:szCs w:val="24"/>
            </w:rPr>
            <w:t>NA REFERIDA UNIDADE BÁSICA DE SAÚDE (VILA ARIAS), E QUE O SERVIÇO DE ODONTOLOGIA DESTA UBS JÁ FOI NORMALIZADO DESDE A ÚLTIMA SEGUNDA FEIRA DIA 03 DE JUNHO; SENDO ASSIM TODOS OS USUÁRIOS DO SUS QUE FAZEM ACOMPANHAMENTO NAQUELA UNIDADE DE SAÚDE PODEM SE DIRIGIR A MESMA PARA O DEVIDO ATENDIMENTO.</w:t>
          </w:r>
        </w:p>
        <w:p w:rsidR="00D178B4" w:rsidRPr="0046579D" w:rsidRDefault="00D178B4" w:rsidP="00D178B4">
          <w:pPr>
            <w:jc w:val="both"/>
            <w:rPr>
              <w:rFonts w:ascii="Arial" w:hAnsi="Arial" w:cs="Arial"/>
              <w:b/>
              <w:sz w:val="24"/>
              <w:szCs w:val="24"/>
            </w:rPr>
          </w:pPr>
          <w:r w:rsidRPr="0046579D">
            <w:rPr>
              <w:rFonts w:ascii="Arial" w:hAnsi="Arial" w:cs="Arial"/>
              <w:b/>
              <w:sz w:val="24"/>
              <w:szCs w:val="24"/>
            </w:rPr>
            <w:t xml:space="preserve">                               </w:t>
          </w:r>
        </w:p>
        <w:p w:rsidR="00D178B4" w:rsidRPr="0046579D" w:rsidRDefault="00D178B4" w:rsidP="00D178B4">
          <w:pPr>
            <w:jc w:val="both"/>
            <w:rPr>
              <w:rFonts w:ascii="Arial" w:hAnsi="Arial" w:cs="Arial"/>
              <w:b/>
              <w:sz w:val="24"/>
              <w:szCs w:val="24"/>
            </w:rPr>
          </w:pPr>
          <w:r w:rsidRPr="0046579D">
            <w:rPr>
              <w:rFonts w:ascii="Arial" w:hAnsi="Arial" w:cs="Arial"/>
              <w:b/>
              <w:sz w:val="24"/>
              <w:szCs w:val="24"/>
            </w:rPr>
            <w:t xml:space="preserve">                            COORDENAÇÃO MUNICIPAL DE SAÚDE BUCAL</w:t>
          </w:r>
        </w:p>
        <w:p w:rsidR="00D178B4" w:rsidRPr="0046579D" w:rsidRDefault="00D178B4" w:rsidP="00D178B4">
          <w:pPr>
            <w:jc w:val="both"/>
            <w:rPr>
              <w:rFonts w:ascii="Arial" w:hAnsi="Arial" w:cs="Arial"/>
              <w:b/>
              <w:sz w:val="24"/>
              <w:szCs w:val="24"/>
            </w:rPr>
          </w:pPr>
          <w:r w:rsidRPr="0046579D">
            <w:rPr>
              <w:rFonts w:ascii="Arial" w:hAnsi="Arial" w:cs="Arial"/>
              <w:b/>
              <w:sz w:val="24"/>
              <w:szCs w:val="24"/>
            </w:rPr>
            <w:t xml:space="preserve">                                     ECRETARIA MUNICIPAL DE SAÚDE                     </w:t>
          </w:r>
        </w:p>
        <w:p w:rsidR="00D178B4" w:rsidRPr="0046579D" w:rsidRDefault="00D178B4" w:rsidP="00D178B4">
          <w:pPr>
            <w:jc w:val="both"/>
            <w:rPr>
              <w:rFonts w:ascii="Arial" w:hAnsi="Arial" w:cs="Arial"/>
              <w:b/>
              <w:sz w:val="24"/>
              <w:szCs w:val="24"/>
            </w:rPr>
          </w:pPr>
          <w:r w:rsidRPr="0046579D">
            <w:rPr>
              <w:rFonts w:ascii="Arial" w:hAnsi="Arial" w:cs="Arial"/>
              <w:b/>
              <w:sz w:val="24"/>
              <w:szCs w:val="24"/>
            </w:rPr>
            <w:t xml:space="preserve">                                    PREFEITURA MUNICIPAL DE CAXIAS</w:t>
          </w:r>
        </w:p>
        <w:p w:rsidR="00D178B4" w:rsidRPr="0046579D" w:rsidRDefault="00D178B4" w:rsidP="00D178B4">
          <w:pPr>
            <w:jc w:val="both"/>
            <w:rPr>
              <w:rFonts w:ascii="Arial" w:eastAsia="Arial" w:hAnsi="Arial" w:cs="Arial"/>
              <w:sz w:val="24"/>
              <w:szCs w:val="24"/>
            </w:rPr>
          </w:pPr>
          <w:r w:rsidRPr="0046579D">
            <w:rPr>
              <w:rFonts w:ascii="Arial" w:hAnsi="Arial" w:cs="Arial"/>
              <w:sz w:val="24"/>
              <w:szCs w:val="24"/>
            </w:rPr>
            <w:t xml:space="preserve">                     </w:t>
          </w:r>
        </w:p>
      </w:sdtContent>
    </w:sdt>
    <w:sdt>
      <w:sdtPr>
        <w:rPr>
          <w:rFonts w:ascii="Arial" w:hAnsi="Arial" w:cs="Arial"/>
          <w:sz w:val="24"/>
          <w:szCs w:val="24"/>
        </w:rPr>
        <w:tag w:val="goog_rdk_2"/>
        <w:id w:val="708314858"/>
      </w:sdtPr>
      <w:sdtContent>
        <w:p w:rsidR="00D178B4" w:rsidRPr="0046579D" w:rsidRDefault="00D178B4" w:rsidP="00D178B4">
          <w:pPr>
            <w:jc w:val="both"/>
            <w:rPr>
              <w:rFonts w:ascii="Arial" w:eastAsia="Arial" w:hAnsi="Arial" w:cs="Arial"/>
              <w:sz w:val="24"/>
              <w:szCs w:val="24"/>
            </w:rPr>
          </w:pPr>
          <w:r w:rsidRPr="0046579D">
            <w:rPr>
              <w:rFonts w:ascii="Arial" w:eastAsia="Arial" w:hAnsi="Arial" w:cs="Arial"/>
              <w:sz w:val="24"/>
              <w:szCs w:val="24"/>
            </w:rPr>
            <w:t xml:space="preserve">                                    </w:t>
          </w:r>
          <w:r w:rsidRPr="0046579D">
            <w:rPr>
              <w:rFonts w:ascii="Arial" w:eastAsia="Arial" w:hAnsi="Arial" w:cs="Arial"/>
              <w:sz w:val="24"/>
              <w:szCs w:val="24"/>
            </w:rPr>
            <w:tab/>
            <w:t xml:space="preserve">                                      </w:t>
          </w:r>
        </w:p>
      </w:sdtContent>
    </w:sdt>
    <w:sdt>
      <w:sdtPr>
        <w:rPr>
          <w:rFonts w:ascii="Arial" w:hAnsi="Arial" w:cs="Arial"/>
          <w:sz w:val="24"/>
          <w:szCs w:val="24"/>
        </w:rPr>
        <w:tag w:val="goog_rdk_3"/>
        <w:id w:val="1982182934"/>
      </w:sdtPr>
      <w:sdtContent>
        <w:p w:rsidR="00D178B4" w:rsidRPr="0046579D" w:rsidRDefault="00D178B4" w:rsidP="00D178B4">
          <w:pPr>
            <w:jc w:val="both"/>
            <w:rPr>
              <w:rFonts w:ascii="Arial" w:eastAsia="Arial" w:hAnsi="Arial" w:cs="Arial"/>
              <w:sz w:val="24"/>
              <w:szCs w:val="24"/>
            </w:rPr>
          </w:pPr>
          <w:r w:rsidRPr="0046579D">
            <w:rPr>
              <w:rFonts w:ascii="Arial" w:eastAsia="Arial" w:hAnsi="Arial" w:cs="Arial"/>
              <w:sz w:val="24"/>
              <w:szCs w:val="24"/>
            </w:rPr>
            <w:t xml:space="preserve"> </w:t>
          </w:r>
        </w:p>
      </w:sdtContent>
    </w:sdt>
    <w:sdt>
      <w:sdtPr>
        <w:rPr>
          <w:rFonts w:ascii="Arial" w:hAnsi="Arial" w:cs="Arial"/>
          <w:sz w:val="24"/>
          <w:szCs w:val="24"/>
        </w:rPr>
        <w:tag w:val="goog_rdk_11"/>
        <w:id w:val="1234817039"/>
        <w:showingPlcHdr/>
      </w:sdtPr>
      <w:sdtContent>
        <w:bookmarkStart w:id="0" w:name="_GoBack" w:displacedByCustomXml="prev"/>
        <w:p w:rsidR="00D178B4" w:rsidRPr="0046579D" w:rsidRDefault="00D178B4" w:rsidP="00D178B4">
          <w:pPr>
            <w:jc w:val="both"/>
            <w:rPr>
              <w:rFonts w:ascii="Arial" w:eastAsia="Arial" w:hAnsi="Arial" w:cs="Arial"/>
              <w:sz w:val="24"/>
              <w:szCs w:val="24"/>
            </w:rPr>
          </w:pPr>
          <w:r w:rsidRPr="0046579D">
            <w:rPr>
              <w:rFonts w:ascii="Arial" w:hAnsi="Arial" w:cs="Arial"/>
              <w:sz w:val="24"/>
              <w:szCs w:val="24"/>
            </w:rPr>
            <w:t xml:space="preserve">     </w:t>
          </w:r>
        </w:p>
        <w:bookmarkEnd w:id="0" w:displacedByCustomXml="next"/>
      </w:sdtContent>
    </w:sdt>
    <w:sdt>
      <w:sdtPr>
        <w:rPr>
          <w:rFonts w:ascii="Arial" w:hAnsi="Arial" w:cs="Arial"/>
          <w:sz w:val="24"/>
          <w:szCs w:val="24"/>
        </w:rPr>
        <w:tag w:val="goog_rdk_15"/>
        <w:id w:val="1042859786"/>
      </w:sdtPr>
      <w:sdtContent>
        <w:p w:rsidR="00D178B4" w:rsidRPr="0046579D" w:rsidRDefault="00D178B4" w:rsidP="00D178B4">
          <w:pPr>
            <w:jc w:val="both"/>
            <w:rPr>
              <w:rFonts w:ascii="Arial" w:eastAsia="Arial" w:hAnsi="Arial" w:cs="Arial"/>
              <w:sz w:val="24"/>
              <w:szCs w:val="24"/>
            </w:rPr>
          </w:pPr>
          <w:r w:rsidRPr="0046579D">
            <w:rPr>
              <w:rFonts w:ascii="Arial" w:eastAsia="Arial" w:hAnsi="Arial" w:cs="Arial"/>
              <w:sz w:val="24"/>
              <w:szCs w:val="24"/>
            </w:rPr>
            <w:t xml:space="preserve"> </w:t>
          </w:r>
        </w:p>
      </w:sdtContent>
    </w:sdt>
    <w:sdt>
      <w:sdtPr>
        <w:rPr>
          <w:rFonts w:ascii="Arial" w:hAnsi="Arial" w:cs="Arial"/>
          <w:sz w:val="24"/>
          <w:szCs w:val="24"/>
        </w:rPr>
        <w:tag w:val="goog_rdk_16"/>
        <w:id w:val="843205926"/>
      </w:sdtPr>
      <w:sdtContent>
        <w:p w:rsidR="00D178B4" w:rsidRPr="0046579D" w:rsidRDefault="00D178B4" w:rsidP="00D178B4">
          <w:pPr>
            <w:rPr>
              <w:rFonts w:ascii="Arial" w:hAnsi="Arial" w:cs="Arial"/>
              <w:sz w:val="24"/>
              <w:szCs w:val="24"/>
            </w:rPr>
          </w:pPr>
        </w:p>
      </w:sdtContent>
    </w:sdt>
    <w:p w:rsidR="00227B34" w:rsidRPr="0046579D" w:rsidRDefault="00227B34">
      <w:pPr>
        <w:rPr>
          <w:rFonts w:ascii="Arial" w:hAnsi="Arial" w:cs="Arial"/>
          <w:sz w:val="24"/>
          <w:szCs w:val="24"/>
        </w:rPr>
      </w:pPr>
    </w:p>
    <w:p w:rsidR="00C361ED" w:rsidRPr="0046579D" w:rsidRDefault="00C361ED">
      <w:pPr>
        <w:rPr>
          <w:rFonts w:ascii="Arial" w:hAnsi="Arial" w:cs="Arial"/>
          <w:sz w:val="24"/>
          <w:szCs w:val="24"/>
        </w:rPr>
      </w:pPr>
    </w:p>
    <w:sectPr w:rsidR="00C361ED" w:rsidRPr="0046579D" w:rsidSect="00C361ED">
      <w:headerReference w:type="even" r:id="rId6"/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2E9" w:rsidRDefault="00B722E9" w:rsidP="00C361ED">
      <w:pPr>
        <w:spacing w:after="0" w:line="240" w:lineRule="auto"/>
      </w:pPr>
      <w:r>
        <w:separator/>
      </w:r>
    </w:p>
  </w:endnote>
  <w:endnote w:type="continuationSeparator" w:id="0">
    <w:p w:rsidR="00B722E9" w:rsidRDefault="00B722E9" w:rsidP="00C3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sha">
    <w:altName w:val="Times New Roman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422" w:rsidRDefault="00EC6422" w:rsidP="00EC6422">
    <w:pPr>
      <w:pStyle w:val="Rodap"/>
      <w:jc w:val="center"/>
      <w:rPr>
        <w:rFonts w:ascii="Gisha" w:hAnsi="Gisha" w:cs="Gisha"/>
        <w:b/>
        <w:sz w:val="16"/>
        <w:szCs w:val="16"/>
      </w:rPr>
    </w:pPr>
    <w:r>
      <w:rPr>
        <w:rFonts w:ascii="Gisha" w:hAnsi="Gisha" w:cs="Gisha"/>
        <w:b/>
        <w:sz w:val="16"/>
        <w:szCs w:val="16"/>
      </w:rPr>
      <w:t>ESTADO DO MARANHÃO</w:t>
    </w:r>
  </w:p>
  <w:p w:rsidR="00EC6422" w:rsidRDefault="00EC6422" w:rsidP="00EC6422">
    <w:pPr>
      <w:pStyle w:val="Rodap"/>
      <w:jc w:val="center"/>
      <w:rPr>
        <w:rFonts w:ascii="Gisha" w:hAnsi="Gisha" w:cs="Gisha"/>
        <w:b/>
        <w:sz w:val="16"/>
        <w:szCs w:val="16"/>
      </w:rPr>
    </w:pPr>
    <w:r>
      <w:rPr>
        <w:rFonts w:ascii="Gisha" w:hAnsi="Gisha" w:cs="Gisha"/>
        <w:b/>
        <w:sz w:val="16"/>
        <w:szCs w:val="16"/>
      </w:rPr>
      <w:t>PREFEITURA MUNICIPAL DE CAXIAS - MA</w:t>
    </w:r>
  </w:p>
  <w:p w:rsidR="00EC6422" w:rsidRDefault="00EC6422" w:rsidP="00EC6422">
    <w:pPr>
      <w:pStyle w:val="Rodap"/>
      <w:jc w:val="center"/>
      <w:rPr>
        <w:rFonts w:ascii="Gisha" w:hAnsi="Gisha" w:cs="Gisha"/>
        <w:sz w:val="16"/>
        <w:szCs w:val="16"/>
      </w:rPr>
    </w:pPr>
    <w:r>
      <w:rPr>
        <w:rFonts w:ascii="Gisha" w:hAnsi="Gisha" w:cs="Gisha"/>
        <w:sz w:val="16"/>
        <w:szCs w:val="16"/>
      </w:rPr>
      <w:t>CNPJ: 06.082.820/0001-56</w:t>
    </w:r>
  </w:p>
  <w:p w:rsidR="00EC6422" w:rsidRDefault="00EC6422" w:rsidP="00EC6422">
    <w:pPr>
      <w:pStyle w:val="Rodap"/>
      <w:jc w:val="center"/>
      <w:rPr>
        <w:rFonts w:ascii="Gisha" w:hAnsi="Gisha" w:cs="Gisha"/>
        <w:sz w:val="16"/>
        <w:szCs w:val="16"/>
      </w:rPr>
    </w:pPr>
    <w:r>
      <w:rPr>
        <w:rFonts w:ascii="Gisha" w:hAnsi="Gisha" w:cs="Gisha"/>
        <w:sz w:val="16"/>
        <w:szCs w:val="16"/>
      </w:rPr>
      <w:t>Praça Dias Carneiro, 600, Centro, CEP: 65.604-090 - Caxias / MA</w:t>
    </w:r>
  </w:p>
  <w:p w:rsidR="00EC6422" w:rsidRDefault="00EC6422" w:rsidP="00EC6422">
    <w:pPr>
      <w:pStyle w:val="Rodap"/>
      <w:jc w:val="center"/>
      <w:rPr>
        <w:rFonts w:ascii="Gisha" w:hAnsi="Gisha" w:cs="Gisha"/>
        <w:sz w:val="16"/>
        <w:szCs w:val="16"/>
      </w:rPr>
    </w:pPr>
    <w:r>
      <w:rPr>
        <w:rFonts w:ascii="Gisha" w:hAnsi="Gisha" w:cs="Gisha"/>
        <w:sz w:val="16"/>
        <w:szCs w:val="16"/>
      </w:rPr>
      <w:t>(99) 3521-3125 · 3521- 4363 · 3521-4581</w:t>
    </w:r>
  </w:p>
  <w:p w:rsidR="00151226" w:rsidRPr="00EC6422" w:rsidRDefault="00EC6422" w:rsidP="00EC6422">
    <w:pPr>
      <w:pStyle w:val="Rodap"/>
      <w:jc w:val="center"/>
    </w:pPr>
    <w:r>
      <w:rPr>
        <w:rFonts w:ascii="Gisha" w:hAnsi="Gisha" w:cs="Gisha"/>
        <w:sz w:val="16"/>
        <w:szCs w:val="16"/>
      </w:rPr>
      <w:t>Site: www.caxias.ma.gov.br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2E9" w:rsidRDefault="00B722E9" w:rsidP="00C361ED">
      <w:pPr>
        <w:spacing w:after="0" w:line="240" w:lineRule="auto"/>
      </w:pPr>
      <w:r>
        <w:separator/>
      </w:r>
    </w:p>
  </w:footnote>
  <w:footnote w:type="continuationSeparator" w:id="0">
    <w:p w:rsidR="00B722E9" w:rsidRDefault="00B722E9" w:rsidP="00C36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226" w:rsidRDefault="00151226">
    <w:pPr>
      <w:pStyle w:val="Cabealho"/>
    </w:pPr>
    <w:r>
      <w:rPr>
        <w:noProof/>
        <w:lang w:eastAsia="pt-BR"/>
      </w:rPr>
      <w:drawing>
        <wp:inline distT="0" distB="0" distL="0" distR="0">
          <wp:extent cx="6648450" cy="771525"/>
          <wp:effectExtent l="0" t="0" r="0" b="9525"/>
          <wp:docPr id="1" name="Imagem 1" descr="C:\Users\Lutercio\Desktop\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tercio\Desktop\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1ED" w:rsidRDefault="00921993">
    <w:pPr>
      <w:pStyle w:val="Cabealho"/>
    </w:pPr>
    <w:r>
      <w:rPr>
        <w:noProof/>
        <w:lang w:eastAsia="pt-BR"/>
      </w:rPr>
      <w:drawing>
        <wp:inline distT="0" distB="0" distL="0" distR="0">
          <wp:extent cx="6648450" cy="771525"/>
          <wp:effectExtent l="0" t="0" r="0" b="9525"/>
          <wp:docPr id="4" name="Imagem 4" descr="C:\Users\Lutercio\Desktop\CERTIFICADOS\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utercio\Desktop\CERTIFICADOS\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61ED" w:rsidRDefault="00C361E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1ED"/>
    <w:rsid w:val="0000202A"/>
    <w:rsid w:val="00151226"/>
    <w:rsid w:val="001C76FF"/>
    <w:rsid w:val="00227B34"/>
    <w:rsid w:val="00341BDF"/>
    <w:rsid w:val="003D31E2"/>
    <w:rsid w:val="0046579D"/>
    <w:rsid w:val="00520BE8"/>
    <w:rsid w:val="007170F1"/>
    <w:rsid w:val="007E777F"/>
    <w:rsid w:val="0084678F"/>
    <w:rsid w:val="00921993"/>
    <w:rsid w:val="009C3590"/>
    <w:rsid w:val="00A213A1"/>
    <w:rsid w:val="00B722E9"/>
    <w:rsid w:val="00C361ED"/>
    <w:rsid w:val="00D178B4"/>
    <w:rsid w:val="00D523BC"/>
    <w:rsid w:val="00EC6422"/>
    <w:rsid w:val="00FF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DA795"/>
  <w15:docId w15:val="{1E2AF77E-9908-43F3-8518-2F4C2B1F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61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61ED"/>
  </w:style>
  <w:style w:type="paragraph" w:styleId="Rodap">
    <w:name w:val="footer"/>
    <w:basedOn w:val="Normal"/>
    <w:link w:val="RodapChar"/>
    <w:uiPriority w:val="99"/>
    <w:unhideWhenUsed/>
    <w:rsid w:val="00C361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61ED"/>
  </w:style>
  <w:style w:type="paragraph" w:styleId="Textodebalo">
    <w:name w:val="Balloon Text"/>
    <w:basedOn w:val="Normal"/>
    <w:link w:val="TextodebaloChar"/>
    <w:uiPriority w:val="99"/>
    <w:semiHidden/>
    <w:unhideWhenUsed/>
    <w:rsid w:val="00C36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1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Lutercio</dc:creator>
  <cp:lastModifiedBy>Redacao1</cp:lastModifiedBy>
  <cp:revision>2</cp:revision>
  <dcterms:created xsi:type="dcterms:W3CDTF">2019-06-09T21:27:00Z</dcterms:created>
  <dcterms:modified xsi:type="dcterms:W3CDTF">2019-06-09T21:27:00Z</dcterms:modified>
</cp:coreProperties>
</file>